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61226" w14:textId="267D8A88" w:rsidR="00821D1E" w:rsidRDefault="00C4001C" w:rsidP="00821D1E">
      <w:pPr>
        <w:jc w:val="both"/>
      </w:pPr>
      <w:r>
        <w:t>Na temelju članka 40. Statuta Grada Koprivnice („Glasnik Grada Koprivnice“</w:t>
      </w:r>
      <w:r w:rsidR="00F63847">
        <w:t>,</w:t>
      </w:r>
      <w:r>
        <w:t xml:space="preserve"> broj 4/09, 1/12, 1/13, 3/13 – pročišćeni tekst, 1/18, 2/20 i 1/21), Gradsko vijeće Grada Koprivnice na</w:t>
      </w:r>
      <w:r w:rsidR="00F63847">
        <w:t xml:space="preserve"> 6. </w:t>
      </w:r>
      <w:r>
        <w:t>sjednici održanoj</w:t>
      </w:r>
      <w:r w:rsidR="00F63847">
        <w:t xml:space="preserve"> 10.03.2026. </w:t>
      </w:r>
      <w:r>
        <w:t>godine, donijelo je</w:t>
      </w:r>
    </w:p>
    <w:p w14:paraId="6511CA57" w14:textId="77777777" w:rsidR="00821D1E" w:rsidRDefault="00821D1E" w:rsidP="00821D1E">
      <w:pPr>
        <w:jc w:val="both"/>
      </w:pPr>
    </w:p>
    <w:p w14:paraId="768C485D" w14:textId="77777777" w:rsidR="00821D1E" w:rsidRDefault="00821D1E" w:rsidP="00821D1E">
      <w:pPr>
        <w:jc w:val="both"/>
      </w:pPr>
    </w:p>
    <w:p w14:paraId="7EC1130A" w14:textId="77777777" w:rsidR="00821D1E" w:rsidRDefault="00C4001C" w:rsidP="00821D1E">
      <w:pPr>
        <w:jc w:val="center"/>
        <w:rPr>
          <w:b/>
        </w:rPr>
      </w:pPr>
      <w:r>
        <w:rPr>
          <w:b/>
        </w:rPr>
        <w:t>ZAKLJUČAK</w:t>
      </w:r>
    </w:p>
    <w:p w14:paraId="03DDC20B" w14:textId="77777777" w:rsidR="006745B7" w:rsidRDefault="00C4001C" w:rsidP="00821D1E">
      <w:pPr>
        <w:jc w:val="center"/>
        <w:rPr>
          <w:b/>
        </w:rPr>
      </w:pPr>
      <w:r>
        <w:rPr>
          <w:b/>
        </w:rPr>
        <w:t xml:space="preserve">o prihvaćanju Izvješća o radu </w:t>
      </w:r>
    </w:p>
    <w:p w14:paraId="52C4BEAE" w14:textId="6D69DF88" w:rsidR="00821D1E" w:rsidRDefault="00C4001C" w:rsidP="006745B7">
      <w:pPr>
        <w:jc w:val="center"/>
        <w:rPr>
          <w:b/>
        </w:rPr>
      </w:pPr>
      <w:r>
        <w:rPr>
          <w:b/>
        </w:rPr>
        <w:t>Muzeja grada Koprivnice za 202</w:t>
      </w:r>
      <w:r w:rsidR="00F63847">
        <w:rPr>
          <w:b/>
        </w:rPr>
        <w:t>5</w:t>
      </w:r>
      <w:r>
        <w:rPr>
          <w:b/>
        </w:rPr>
        <w:t>. godinu</w:t>
      </w:r>
    </w:p>
    <w:p w14:paraId="3EDAE2FD" w14:textId="77777777" w:rsidR="00821D1E" w:rsidRDefault="00821D1E" w:rsidP="00821D1E">
      <w:pPr>
        <w:jc w:val="center"/>
        <w:rPr>
          <w:b/>
        </w:rPr>
      </w:pPr>
    </w:p>
    <w:p w14:paraId="6E42DDF9" w14:textId="77777777" w:rsidR="00821D1E" w:rsidRDefault="00821D1E" w:rsidP="00821D1E">
      <w:pPr>
        <w:jc w:val="center"/>
        <w:rPr>
          <w:b/>
        </w:rPr>
      </w:pPr>
    </w:p>
    <w:p w14:paraId="164A8009" w14:textId="77777777" w:rsidR="00821D1E" w:rsidRDefault="00C4001C" w:rsidP="00821D1E">
      <w:pPr>
        <w:jc w:val="center"/>
        <w:rPr>
          <w:b/>
        </w:rPr>
      </w:pPr>
      <w:r>
        <w:rPr>
          <w:b/>
        </w:rPr>
        <w:t>I.</w:t>
      </w:r>
    </w:p>
    <w:p w14:paraId="431EA65F" w14:textId="77777777" w:rsidR="00821D1E" w:rsidRDefault="00821D1E" w:rsidP="00821D1E">
      <w:pPr>
        <w:jc w:val="center"/>
        <w:rPr>
          <w:b/>
        </w:rPr>
      </w:pPr>
    </w:p>
    <w:p w14:paraId="09E160D5" w14:textId="7AA539CC" w:rsidR="00821D1E" w:rsidRDefault="00C4001C" w:rsidP="00821D1E">
      <w:pPr>
        <w:jc w:val="both"/>
      </w:pPr>
      <w:r>
        <w:tab/>
        <w:t>Prihvaća se Izvješće o radu Muzeja grada Koprivnice za 202</w:t>
      </w:r>
      <w:r w:rsidR="00F63847">
        <w:t>5</w:t>
      </w:r>
      <w:r>
        <w:t>. godinu, koje se nalazi u prilogu i čini sastavni dio ovog Zaključka.</w:t>
      </w:r>
    </w:p>
    <w:p w14:paraId="264C8873" w14:textId="77777777" w:rsidR="00821D1E" w:rsidRDefault="00821D1E" w:rsidP="00821D1E">
      <w:pPr>
        <w:jc w:val="both"/>
      </w:pPr>
    </w:p>
    <w:p w14:paraId="611B58AD" w14:textId="77777777" w:rsidR="00821D1E" w:rsidRDefault="00821D1E" w:rsidP="00821D1E">
      <w:pPr>
        <w:jc w:val="both"/>
      </w:pPr>
    </w:p>
    <w:p w14:paraId="7125C7D3" w14:textId="77777777" w:rsidR="00821D1E" w:rsidRDefault="00C4001C" w:rsidP="00821D1E">
      <w:pPr>
        <w:jc w:val="center"/>
        <w:rPr>
          <w:b/>
        </w:rPr>
      </w:pPr>
      <w:r>
        <w:rPr>
          <w:b/>
        </w:rPr>
        <w:t>II.</w:t>
      </w:r>
    </w:p>
    <w:p w14:paraId="516FE7D5" w14:textId="77777777" w:rsidR="00821D1E" w:rsidRDefault="00821D1E" w:rsidP="00821D1E">
      <w:pPr>
        <w:jc w:val="center"/>
        <w:rPr>
          <w:b/>
        </w:rPr>
      </w:pPr>
    </w:p>
    <w:p w14:paraId="4D1DABB9" w14:textId="77777777" w:rsidR="00821D1E" w:rsidRDefault="00C4001C" w:rsidP="00821D1E">
      <w:r>
        <w:tab/>
        <w:t>Ovaj Zaključak objavit će se u „Glasniku Grada Koprivnice“.</w:t>
      </w:r>
    </w:p>
    <w:p w14:paraId="0651ADC7" w14:textId="77777777" w:rsidR="00821D1E" w:rsidRDefault="00821D1E" w:rsidP="00821D1E">
      <w:pPr>
        <w:jc w:val="center"/>
        <w:rPr>
          <w:b/>
        </w:rPr>
      </w:pPr>
    </w:p>
    <w:p w14:paraId="21B2A088" w14:textId="77777777" w:rsidR="00821D1E" w:rsidRDefault="00821D1E" w:rsidP="00821D1E">
      <w:pPr>
        <w:jc w:val="center"/>
        <w:rPr>
          <w:b/>
        </w:rPr>
      </w:pPr>
    </w:p>
    <w:p w14:paraId="5CC53A47" w14:textId="77777777" w:rsidR="00821D1E" w:rsidRDefault="00C4001C" w:rsidP="00821D1E">
      <w:pPr>
        <w:jc w:val="center"/>
      </w:pPr>
      <w:r>
        <w:t>GRADSKO VIJEĆE</w:t>
      </w:r>
    </w:p>
    <w:p w14:paraId="15598A77" w14:textId="77777777" w:rsidR="00821D1E" w:rsidRDefault="00C4001C" w:rsidP="00821D1E">
      <w:pPr>
        <w:jc w:val="center"/>
      </w:pPr>
      <w:r>
        <w:t>GRADA KOPRIVNICE</w:t>
      </w:r>
    </w:p>
    <w:p w14:paraId="5314629D" w14:textId="77777777" w:rsidR="00821D1E" w:rsidRDefault="00821D1E" w:rsidP="00821D1E"/>
    <w:p w14:paraId="5017FBC6" w14:textId="77777777" w:rsidR="00821D1E" w:rsidRDefault="00821D1E" w:rsidP="00821D1E"/>
    <w:p w14:paraId="3771DCA1" w14:textId="77777777" w:rsidR="00821D1E" w:rsidRPr="008770A6" w:rsidRDefault="00C4001C" w:rsidP="00821D1E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007-01/26-01/0002</w:t>
      </w:r>
      <w:r>
        <w:fldChar w:fldCharType="end"/>
      </w:r>
      <w:bookmarkEnd w:id="0"/>
    </w:p>
    <w:p w14:paraId="2629DED6" w14:textId="74DA1877" w:rsidR="00821D1E" w:rsidRPr="008770A6" w:rsidRDefault="00C4001C" w:rsidP="00821D1E">
      <w:r w:rsidRPr="008770A6">
        <w:t xml:space="preserve">URBROJ: </w:t>
      </w:r>
      <w:r w:rsidR="00667D8D">
        <w:t>2137-1-06-03/2-26-6</w:t>
      </w:r>
    </w:p>
    <w:p w14:paraId="2F56831F" w14:textId="7AACA316" w:rsidR="00821D1E" w:rsidRPr="008770A6" w:rsidRDefault="00C4001C" w:rsidP="00821D1E">
      <w:r>
        <w:t>Koprivnica</w:t>
      </w:r>
      <w:r w:rsidRPr="008770A6">
        <w:t>,</w:t>
      </w:r>
      <w:r>
        <w:t xml:space="preserve"> </w:t>
      </w:r>
      <w:r w:rsidR="00F63847">
        <w:t>10.03.2026.</w:t>
      </w:r>
    </w:p>
    <w:p w14:paraId="68D6D941" w14:textId="77777777" w:rsidR="00821D1E" w:rsidRDefault="00821D1E" w:rsidP="00821D1E"/>
    <w:p w14:paraId="155989FA" w14:textId="77777777" w:rsidR="00821D1E" w:rsidRDefault="00821D1E" w:rsidP="00821D1E"/>
    <w:p w14:paraId="270EFCDC" w14:textId="77777777" w:rsidR="00821D1E" w:rsidRDefault="00C4001C" w:rsidP="00821D1E">
      <w:pPr>
        <w:ind w:left="6480"/>
        <w:jc w:val="center"/>
      </w:pPr>
      <w:r>
        <w:t>PREDSJEDNIK:</w:t>
      </w:r>
    </w:p>
    <w:p w14:paraId="050750E1" w14:textId="25EC0933" w:rsidR="00821D1E" w:rsidRDefault="00C4001C" w:rsidP="00821D1E">
      <w:pPr>
        <w:ind w:left="6480"/>
        <w:jc w:val="center"/>
      </w:pPr>
      <w:r>
        <w:t>Marko Potroško</w:t>
      </w:r>
    </w:p>
    <w:p w14:paraId="04B669C2" w14:textId="77777777" w:rsidR="00821D1E" w:rsidRPr="008770A6" w:rsidRDefault="00821D1E" w:rsidP="00821D1E"/>
    <w:p w14:paraId="6DF99A8F" w14:textId="77777777" w:rsidR="00F22E62" w:rsidRPr="008770A6" w:rsidRDefault="00F22E62" w:rsidP="000A3497">
      <w:pPr>
        <w:ind w:left="4860"/>
      </w:pPr>
    </w:p>
    <w:sectPr w:rsidR="00F22E62" w:rsidRPr="008770A6" w:rsidSect="006745B7">
      <w:footerReference w:type="default" r:id="rId6"/>
      <w:headerReference w:type="first" r:id="rId7"/>
      <w:type w:val="continuous"/>
      <w:pgSz w:w="11906" w:h="16838" w:code="9"/>
      <w:pgMar w:top="1417" w:right="1417" w:bottom="1417" w:left="1417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3C0C9" w14:textId="77777777" w:rsidR="001B4028" w:rsidRDefault="001B4028">
      <w:r>
        <w:separator/>
      </w:r>
    </w:p>
  </w:endnote>
  <w:endnote w:type="continuationSeparator" w:id="0">
    <w:p w14:paraId="41B63F06" w14:textId="77777777" w:rsidR="001B4028" w:rsidRDefault="001B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AB4F67C" w14:textId="77777777" w:rsidR="00636B90" w:rsidRPr="00C01F62" w:rsidRDefault="00C4001C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6B60E011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CEB38" w14:textId="77777777" w:rsidR="001B4028" w:rsidRDefault="001B4028">
      <w:r>
        <w:separator/>
      </w:r>
    </w:p>
  </w:footnote>
  <w:footnote w:type="continuationSeparator" w:id="0">
    <w:p w14:paraId="65238155" w14:textId="77777777" w:rsidR="001B4028" w:rsidRDefault="001B4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BB6A4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222C3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077B9"/>
    <w:rsid w:val="00110B36"/>
    <w:rsid w:val="00127FD4"/>
    <w:rsid w:val="00131C99"/>
    <w:rsid w:val="001A601D"/>
    <w:rsid w:val="001B4028"/>
    <w:rsid w:val="001B7795"/>
    <w:rsid w:val="001D627E"/>
    <w:rsid w:val="001E01B9"/>
    <w:rsid w:val="001E5EE1"/>
    <w:rsid w:val="001F3335"/>
    <w:rsid w:val="00281F0A"/>
    <w:rsid w:val="002A1644"/>
    <w:rsid w:val="002C1AA1"/>
    <w:rsid w:val="002D335D"/>
    <w:rsid w:val="002D73C0"/>
    <w:rsid w:val="002F06F8"/>
    <w:rsid w:val="003502B7"/>
    <w:rsid w:val="00353ACF"/>
    <w:rsid w:val="003B07B2"/>
    <w:rsid w:val="003B3AD5"/>
    <w:rsid w:val="003C0B73"/>
    <w:rsid w:val="003C3CC4"/>
    <w:rsid w:val="003C7570"/>
    <w:rsid w:val="003D5D0A"/>
    <w:rsid w:val="00416184"/>
    <w:rsid w:val="004276C8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611B44"/>
    <w:rsid w:val="0061291E"/>
    <w:rsid w:val="00635D83"/>
    <w:rsid w:val="00636B90"/>
    <w:rsid w:val="00640486"/>
    <w:rsid w:val="00647CB6"/>
    <w:rsid w:val="00661DCA"/>
    <w:rsid w:val="00667D8D"/>
    <w:rsid w:val="006712B7"/>
    <w:rsid w:val="006745B7"/>
    <w:rsid w:val="00692CDC"/>
    <w:rsid w:val="007204B5"/>
    <w:rsid w:val="0072201D"/>
    <w:rsid w:val="00772C92"/>
    <w:rsid w:val="0078495E"/>
    <w:rsid w:val="007A460A"/>
    <w:rsid w:val="007F22FD"/>
    <w:rsid w:val="007F3D13"/>
    <w:rsid w:val="007F41AB"/>
    <w:rsid w:val="00821D1E"/>
    <w:rsid w:val="00835D8A"/>
    <w:rsid w:val="00854770"/>
    <w:rsid w:val="00856A74"/>
    <w:rsid w:val="00857B8E"/>
    <w:rsid w:val="00862CC1"/>
    <w:rsid w:val="008770A6"/>
    <w:rsid w:val="008E4B08"/>
    <w:rsid w:val="0090739C"/>
    <w:rsid w:val="00987945"/>
    <w:rsid w:val="009B6D94"/>
    <w:rsid w:val="009D4CD1"/>
    <w:rsid w:val="009F199D"/>
    <w:rsid w:val="00A1543D"/>
    <w:rsid w:val="00A20199"/>
    <w:rsid w:val="00A32554"/>
    <w:rsid w:val="00A837C0"/>
    <w:rsid w:val="00AD5620"/>
    <w:rsid w:val="00AE3F9F"/>
    <w:rsid w:val="00AE7275"/>
    <w:rsid w:val="00B25E9D"/>
    <w:rsid w:val="00B356AC"/>
    <w:rsid w:val="00B375EA"/>
    <w:rsid w:val="00B45BA1"/>
    <w:rsid w:val="00B4739E"/>
    <w:rsid w:val="00B7391D"/>
    <w:rsid w:val="00B97A31"/>
    <w:rsid w:val="00BA3790"/>
    <w:rsid w:val="00C01F62"/>
    <w:rsid w:val="00C25A85"/>
    <w:rsid w:val="00C2763C"/>
    <w:rsid w:val="00C34B71"/>
    <w:rsid w:val="00C4001C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E082D"/>
    <w:rsid w:val="00DF1682"/>
    <w:rsid w:val="00DF3A81"/>
    <w:rsid w:val="00E13394"/>
    <w:rsid w:val="00E3458D"/>
    <w:rsid w:val="00E939E8"/>
    <w:rsid w:val="00EA1113"/>
    <w:rsid w:val="00EC0865"/>
    <w:rsid w:val="00EE1C1A"/>
    <w:rsid w:val="00F076A5"/>
    <w:rsid w:val="00F2224E"/>
    <w:rsid w:val="00F22E62"/>
    <w:rsid w:val="00F35850"/>
    <w:rsid w:val="00F35B5A"/>
    <w:rsid w:val="00F45F2B"/>
    <w:rsid w:val="00F63847"/>
    <w:rsid w:val="00F659D4"/>
    <w:rsid w:val="00FA1DD6"/>
    <w:rsid w:val="00FB5644"/>
    <w:rsid w:val="00FD1C03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98B120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4276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40</cp:revision>
  <cp:lastPrinted>2007-11-02T12:55:00Z</cp:lastPrinted>
  <dcterms:created xsi:type="dcterms:W3CDTF">2022-03-18T08:30:00Z</dcterms:created>
  <dcterms:modified xsi:type="dcterms:W3CDTF">2026-03-11T08:27:00Z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